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252" w:beforeAutospacing="0" w:after="210" w:afterAutospacing="0"/>
        <w:ind w:right="0" w:firstLine="3642" w:firstLineChars="1300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Writing (CW)</w:t>
      </w:r>
    </w:p>
    <w:p>
      <w:pPr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End                                    “The Small Bun”</w:t>
      </w:r>
    </w:p>
    <w:tbl>
      <w:tblPr>
        <w:tblStyle w:val="5"/>
        <w:tblpPr w:leftFromText="180" w:rightFromText="180" w:vertAnchor="text" w:horzAnchor="page" w:tblpX="997" w:tblpY="4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1"/>
        <w:gridCol w:w="4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omic Sans MS" w:hAnsi="Comic Sans MS" w:cs="Comic Sans MS"/>
                <w:sz w:val="28"/>
                <w:szCs w:val="28"/>
              </w:rPr>
            </w:pPr>
            <w:r>
              <w:rPr>
                <w:rFonts w:hint="default" w:ascii="Comic Sans MS" w:hAnsi="Comic Sans MS" w:eastAsia="Twinkl" w:cs="Comic Sans MS"/>
                <w:color w:val="282526"/>
                <w:kern w:val="0"/>
                <w:sz w:val="28"/>
                <w:szCs w:val="28"/>
                <w:lang w:val="en-US" w:eastAsia="zh-CN" w:bidi="ar"/>
              </w:rPr>
              <w:t xml:space="preserve">1.How is this problem resolved/ sorted out?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omic Sans MS" w:hAnsi="Comic Sans MS" w:eastAsia="Twinkl" w:cs="Comic Sans MS"/>
                <w:color w:val="282526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Chars="0"/>
              <w:jc w:val="left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eastAsia="Twinkl" w:cs="Comic Sans MS"/>
                <w:color w:val="282526"/>
                <w:kern w:val="0"/>
                <w:sz w:val="28"/>
                <w:szCs w:val="28"/>
                <w:lang w:val="en-US" w:eastAsia="zh-CN" w:bidi="ar"/>
              </w:rPr>
              <w:t>How are the characters feeling?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hint="default" w:ascii="Comic Sans MS" w:hAnsi="Comic Sans MS" w:cs="Comic Sans MS"/>
                <w:sz w:val="28"/>
                <w:szCs w:val="28"/>
              </w:rPr>
            </w:pPr>
            <w:r>
              <w:rPr>
                <w:rFonts w:hint="default" w:ascii="Comic Sans MS" w:hAnsi="Comic Sans MS" w:eastAsia="Twinkl" w:cs="Comic Sans MS"/>
                <w:color w:val="282526"/>
                <w:kern w:val="0"/>
                <w:sz w:val="28"/>
                <w:szCs w:val="28"/>
                <w:lang w:val="en-US" w:eastAsia="zh-CN" w:bidi="ar"/>
              </w:rPr>
              <w:t xml:space="preserve">How does the story end?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default" w:ascii="Comic Sans MS" w:hAnsi="Comic Sans MS" w:cs="Comic Sans MS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hint="default" w:ascii="Comic Sans MS" w:hAnsi="Comic Sans MS" w:cs="Comic Sans MS"/>
                <w:sz w:val="28"/>
                <w:szCs w:val="28"/>
              </w:rPr>
            </w:pPr>
            <w:r>
              <w:rPr>
                <w:rFonts w:hint="default" w:ascii="Comic Sans MS" w:hAnsi="Comic Sans MS" w:eastAsia="Twinkl" w:cs="Comic Sans MS"/>
                <w:color w:val="282526"/>
                <w:kern w:val="0"/>
                <w:sz w:val="28"/>
                <w:szCs w:val="28"/>
                <w:lang w:val="en-US" w:eastAsia="zh-CN" w:bidi="ar"/>
              </w:rPr>
              <w:t xml:space="preserve">Does it end happily?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default" w:ascii="Comic Sans MS" w:hAnsi="Comic Sans MS" w:cs="Comic Sans MS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</w:pPr>
            <w:bookmarkStart w:id="0" w:name="_GoBack"/>
            <w:bookmarkEnd w:id="0"/>
            <w:r>
              <w:rPr>
                <w:rFonts w:hint="default" w:ascii="Comic Sans MS" w:hAnsi="Comic Sans MS" w:eastAsia="Twinkl" w:cs="Comic Sans MS"/>
                <w:color w:val="282526"/>
                <w:kern w:val="0"/>
                <w:sz w:val="28"/>
                <w:szCs w:val="28"/>
                <w:lang w:val="en-US" w:eastAsia="zh-CN" w:bidi="ar"/>
              </w:rPr>
              <w:t>How are the characters feeling?</w:t>
            </w:r>
          </w:p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  <w:t>Key Words to be used:</w:t>
            </w:r>
          </w:p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  <w:t>trapped</w:t>
            </w:r>
          </w:p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  <w:t>running</w:t>
            </w:r>
          </w:p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  <w:t>Stopped</w:t>
            </w:r>
          </w:p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  <w:t>beaten</w:t>
            </w:r>
          </w:p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  <w:t>Middle</w:t>
            </w:r>
          </w:p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  <w:t>asked</w:t>
            </w:r>
          </w:p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764" w:type="dxa"/>
          </w:tcPr>
          <w:p>
            <w:pPr>
              <w:widowControl w:val="0"/>
              <w:pBdr>
                <w:bottom w:val="none" w:color="auto" w:sz="0" w:space="0"/>
              </w:pBdr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pBdr>
                <w:top w:val="single" w:color="auto" w:sz="4" w:space="0"/>
                <w:bottom w:val="single" w:color="auto" w:sz="4" w:space="0"/>
              </w:pBdr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pBdr>
                <w:bottom w:val="none" w:color="auto" w:sz="0" w:space="0"/>
              </w:pBdr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pBdr>
                <w:top w:val="single" w:color="auto" w:sz="4" w:space="0"/>
                <w:bottom w:val="single" w:color="auto" w:sz="4" w:space="0"/>
              </w:pBdr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pBdr>
                <w:bottom w:val="none" w:color="auto" w:sz="0" w:space="0"/>
              </w:pBdr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pBdr>
                <w:top w:val="single" w:color="auto" w:sz="4" w:space="0"/>
                <w:bottom w:val="single" w:color="auto" w:sz="4" w:space="0"/>
              </w:pBdr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pBdr>
                <w:bottom w:val="none" w:color="auto" w:sz="0" w:space="0"/>
              </w:pBdr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pBdr>
                <w:top w:val="single" w:color="auto" w:sz="4" w:space="0"/>
                <w:bottom w:val="single" w:color="auto" w:sz="4" w:space="0"/>
              </w:pBdr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pBdr>
                <w:bottom w:val="none" w:color="auto" w:sz="0" w:space="0"/>
              </w:pBdr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pBdr>
                <w:top w:val="single" w:color="auto" w:sz="4" w:space="0"/>
                <w:bottom w:val="single" w:color="auto" w:sz="4" w:space="0"/>
              </w:pBdr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pBdr>
                <w:bottom w:val="none" w:color="auto" w:sz="0" w:space="0"/>
              </w:pBdr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pBdr>
                <w:top w:val="single" w:color="auto" w:sz="4" w:space="0"/>
                <w:bottom w:val="single" w:color="auto" w:sz="4" w:space="0"/>
              </w:pBdr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pBdr>
                <w:bottom w:val="none" w:color="auto" w:sz="0" w:space="0"/>
              </w:pBdr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pBdr>
                <w:top w:val="single" w:color="auto" w:sz="4" w:space="0"/>
                <w:bottom w:val="single" w:color="auto" w:sz="4" w:space="0"/>
              </w:pBdr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pBdr>
                <w:bottom w:val="none" w:color="auto" w:sz="0" w:space="0"/>
              </w:pBdr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pBdr>
                <w:top w:val="single" w:color="auto" w:sz="4" w:space="0"/>
                <w:bottom w:val="single" w:color="auto" w:sz="4" w:space="0"/>
              </w:pBdr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pBdr>
                <w:bottom w:val="none" w:color="auto" w:sz="0" w:space="0"/>
              </w:pBdr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pBdr>
                <w:bottom w:val="none" w:color="auto" w:sz="0" w:space="0"/>
              </w:pBdr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Int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wink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87D888"/>
    <w:multiLevelType w:val="singleLevel"/>
    <w:tmpl w:val="AA87D888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855D0"/>
    <w:rsid w:val="2328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paragraph" w:styleId="2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2024-04-18T20:16:00Z</dcterms:created>
  <dc:creator>lenovo</dc:creator>
  <cp:lastModifiedBy>lenovo</cp:lastModifiedBy>
  <dcterms:modified xsi:type="dcterms:W3CDTF">2024-04-18T20:23:33Z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8041EA59B94B4C06A35E7AB61D7B9CCC_11</vt:lpwstr>
  </property>
</Properties>
</file>