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18BD5020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>Year 8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6EFB86D6" w:rsidR="00343F60" w:rsidRPr="00A8244C" w:rsidRDefault="00A8244C" w:rsidP="007A6E6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4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a review to persuade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3D2DF46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2704F6E5" w14:textId="77777777" w:rsidR="001C7C26" w:rsidRPr="00343F60" w:rsidRDefault="001C7C26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391FF50" w:rsidR="00352311" w:rsidRPr="00352311" w:rsidRDefault="007A6E63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Attention grabber (introduction)</w:t>
            </w:r>
            <w:r w:rsidR="00352311"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4B6E8A47" w:rsidR="00352311" w:rsidRPr="00352311" w:rsidRDefault="007A6E63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I clearly chose a side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52A74698" w14:textId="77777777" w:rsidTr="009E3335">
        <w:trPr>
          <w:cantSplit/>
          <w:trHeight w:val="572"/>
        </w:trPr>
        <w:tc>
          <w:tcPr>
            <w:tcW w:w="7783" w:type="dxa"/>
          </w:tcPr>
          <w:p w14:paraId="185F3FB4" w14:textId="62196F7E" w:rsidR="007A6E63" w:rsidRDefault="007A6E63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I included a thesis statement</w:t>
            </w:r>
          </w:p>
        </w:tc>
        <w:tc>
          <w:tcPr>
            <w:tcW w:w="1179" w:type="dxa"/>
          </w:tcPr>
          <w:p w14:paraId="191B981D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411CC501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Emotive language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65423845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Figures of speech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17EB6574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Specific details</w:t>
            </w:r>
            <w:r w:rsidR="007A6E63">
              <w:rPr>
                <w:rFonts w:asciiTheme="majorBidi" w:hAnsiTheme="majorBidi" w:cstheme="majorBidi"/>
                <w:sz w:val="28"/>
                <w:szCs w:val="28"/>
              </w:rPr>
              <w:t>/ facts about the place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6E4CEB4A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>Technical terms suitable of the topic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3DF59DF4" w14:textId="77777777" w:rsidTr="009E3335">
        <w:trPr>
          <w:cantSplit/>
          <w:trHeight w:val="572"/>
        </w:trPr>
        <w:tc>
          <w:tcPr>
            <w:tcW w:w="7783" w:type="dxa"/>
          </w:tcPr>
          <w:p w14:paraId="38A04C28" w14:textId="12B96A7E" w:rsidR="007A6E63" w:rsidRDefault="007A6E63" w:rsidP="00352311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superlative adjectives</w:t>
            </w:r>
          </w:p>
        </w:tc>
        <w:tc>
          <w:tcPr>
            <w:tcW w:w="1179" w:type="dxa"/>
          </w:tcPr>
          <w:p w14:paraId="78966D8C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8D27E8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20AF">
              <w:rPr>
                <w:rFonts w:asciiTheme="majorBidi" w:hAnsiTheme="majorBidi" w:cstheme="majorBidi"/>
                <w:sz w:val="28"/>
                <w:szCs w:val="28"/>
              </w:rPr>
              <w:t>Strong closing statement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F20AF" w:rsidRPr="00826DB6" w14:paraId="75A10228" w14:textId="77777777" w:rsidTr="009E3335">
        <w:trPr>
          <w:cantSplit/>
          <w:trHeight w:val="572"/>
        </w:trPr>
        <w:tc>
          <w:tcPr>
            <w:tcW w:w="7783" w:type="dxa"/>
          </w:tcPr>
          <w:p w14:paraId="3CD80149" w14:textId="5B3F8E4A" w:rsidR="009F20AF" w:rsidRDefault="000969BE" w:rsidP="00352311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Used an imperative statement</w:t>
            </w:r>
          </w:p>
        </w:tc>
        <w:tc>
          <w:tcPr>
            <w:tcW w:w="1179" w:type="dxa"/>
          </w:tcPr>
          <w:p w14:paraId="45B61719" w14:textId="77777777" w:rsidR="009F20AF" w:rsidRPr="00826DB6" w:rsidRDefault="009F20AF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2899E6C2" w:rsidR="009E3335" w:rsidRPr="00826DB6" w:rsidRDefault="008A4218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  <w:r w:rsidR="001C7C26">
              <w:rPr>
                <w:rFonts w:ascii="Cambria" w:eastAsia="Calibri" w:hAnsi="Cambria" w:cs="Tahoma"/>
                <w:sz w:val="28"/>
                <w:szCs w:val="28"/>
              </w:rPr>
              <w:t>Organizational Linking words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33366FC0" w:rsidR="00482043" w:rsidRDefault="00482043"/>
    <w:p w14:paraId="4A69F955" w14:textId="5E8F10E3" w:rsidR="001C7C26" w:rsidRDefault="001C7C26"/>
    <w:p w14:paraId="3187BA98" w14:textId="77777777" w:rsidR="001C7C26" w:rsidRDefault="001C7C26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5532A831" w:rsidR="00B01684" w:rsidRPr="00790CC7" w:rsidRDefault="00B01684" w:rsidP="00F73F9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Write 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 5 paragraph’s article 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for your class magazine, </w:t>
      </w:r>
      <w:r w:rsidR="00352311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about 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a </w:t>
      </w:r>
      <w:proofErr w:type="gramStart"/>
      <w:r w:rsidR="00F73F9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 xml:space="preserve">place </w:t>
      </w:r>
      <w:r w:rsidR="00790CC7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you</w:t>
      </w:r>
      <w:proofErr w:type="gramEnd"/>
      <w:r w:rsidR="00F73F9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believe to be very impressive . Persuade the reader to go and try that place himself</w:t>
      </w:r>
      <w:r w:rsidR="00790CC7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:</w:t>
      </w:r>
    </w:p>
    <w:p w14:paraId="351C128B" w14:textId="018D88C9" w:rsidR="00790CC7" w:rsidRDefault="00F73F98" w:rsidP="00F73F9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404040"/>
          <w:sz w:val="27"/>
          <w:szCs w:val="27"/>
        </w:rPr>
      </w:pPr>
      <w:r>
        <w:rPr>
          <w:rFonts w:ascii="Montserrat" w:eastAsia="Times New Roman" w:hAnsi="Montserrat" w:cs="Times New Roman"/>
          <w:color w:val="404040"/>
          <w:sz w:val="27"/>
          <w:szCs w:val="27"/>
        </w:rPr>
        <w:t>You may include the following points:</w:t>
      </w:r>
    </w:p>
    <w:p w14:paraId="0ACE932E" w14:textId="07B0FB03" w:rsidR="00F73F98" w:rsidRDefault="00F73F98" w:rsidP="00F73F9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404040"/>
          <w:sz w:val="27"/>
          <w:szCs w:val="27"/>
        </w:rPr>
      </w:pPr>
      <w:r>
        <w:rPr>
          <w:rFonts w:ascii="Montserrat" w:eastAsia="Times New Roman" w:hAnsi="Montserrat" w:cs="Times New Roman"/>
          <w:color w:val="404040"/>
          <w:sz w:val="27"/>
          <w:szCs w:val="27"/>
        </w:rPr>
        <w:t>Back ground information about the place</w:t>
      </w:r>
    </w:p>
    <w:p w14:paraId="2DC53135" w14:textId="001D9AF7" w:rsidR="00F73F98" w:rsidRDefault="00F73F98" w:rsidP="00F73F9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404040"/>
          <w:sz w:val="27"/>
          <w:szCs w:val="27"/>
        </w:rPr>
      </w:pPr>
      <w:r>
        <w:rPr>
          <w:rFonts w:ascii="Montserrat" w:eastAsia="Times New Roman" w:hAnsi="Montserrat" w:cs="Times New Roman"/>
          <w:color w:val="404040"/>
          <w:sz w:val="27"/>
          <w:szCs w:val="27"/>
        </w:rPr>
        <w:t>Description of the place</w:t>
      </w:r>
    </w:p>
    <w:p w14:paraId="6C868808" w14:textId="2B221AB9" w:rsidR="00F73F98" w:rsidRDefault="00F73F98" w:rsidP="00F73F9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404040"/>
          <w:sz w:val="27"/>
          <w:szCs w:val="27"/>
        </w:rPr>
      </w:pPr>
      <w:r>
        <w:rPr>
          <w:rFonts w:ascii="Montserrat" w:eastAsia="Times New Roman" w:hAnsi="Montserrat" w:cs="Times New Roman"/>
          <w:color w:val="404040"/>
          <w:sz w:val="27"/>
          <w:szCs w:val="27"/>
        </w:rPr>
        <w:t>Include the activities guests can do there</w:t>
      </w:r>
    </w:p>
    <w:p w14:paraId="5C90693C" w14:textId="58811386" w:rsidR="00F73F98" w:rsidRPr="00F73F98" w:rsidRDefault="00F73F98" w:rsidP="00F73F98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ontserrat" w:eastAsia="Times New Roman" w:hAnsi="Montserrat" w:cs="Times New Roman"/>
          <w:color w:val="404040"/>
          <w:sz w:val="27"/>
          <w:szCs w:val="27"/>
        </w:rPr>
      </w:pPr>
      <w:r>
        <w:rPr>
          <w:rFonts w:ascii="Montserrat" w:eastAsia="Times New Roman" w:hAnsi="Montserrat" w:cs="Times New Roman"/>
          <w:color w:val="404040"/>
          <w:sz w:val="27"/>
          <w:szCs w:val="27"/>
        </w:rPr>
        <w:t>Recommend the place to your reader</w:t>
      </w:r>
    </w:p>
    <w:p w14:paraId="78083513" w14:textId="3B0FE20E" w:rsidR="00790CC7" w:rsidRPr="00790CC7" w:rsidRDefault="00790CC7" w:rsidP="00790CC7">
      <w:pPr>
        <w:pStyle w:val="ListParagraph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07D285A8" w14:textId="6049DDA2" w:rsidR="00B01684" w:rsidRDefault="008A4218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1C59D430" w14:textId="77777777" w:rsidR="001C7C26" w:rsidRDefault="00B27F72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 xml:space="preserve"> </w:t>
      </w:r>
    </w:p>
    <w:p w14:paraId="5A4FD926" w14:textId="2582C444" w:rsidR="00B01684" w:rsidRPr="001C7C26" w:rsidRDefault="00B01684" w:rsidP="00B0168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bookmarkStart w:id="1" w:name="_GoBack"/>
      <w:bookmarkEnd w:id="1"/>
    </w:p>
    <w:p w14:paraId="6BCCD644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70DD69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28A879CA" w14:textId="2C615274" w:rsidR="00B01684" w:rsidRPr="00B01684" w:rsidRDefault="00B27F72" w:rsidP="007E13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E570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515AE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93991"/>
    <w:multiLevelType w:val="hybridMultilevel"/>
    <w:tmpl w:val="313E6F04"/>
    <w:lvl w:ilvl="0" w:tplc="AD4AA1F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3401B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3E7D4E"/>
    <w:multiLevelType w:val="hybridMultilevel"/>
    <w:tmpl w:val="531EFDEA"/>
    <w:lvl w:ilvl="0" w:tplc="7BDE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52D56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15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0969BE"/>
    <w:rsid w:val="001C7C26"/>
    <w:rsid w:val="001E0263"/>
    <w:rsid w:val="001F7674"/>
    <w:rsid w:val="00343F60"/>
    <w:rsid w:val="00352311"/>
    <w:rsid w:val="004214A4"/>
    <w:rsid w:val="00482043"/>
    <w:rsid w:val="00790CC7"/>
    <w:rsid w:val="00797C85"/>
    <w:rsid w:val="007A6E63"/>
    <w:rsid w:val="007E1306"/>
    <w:rsid w:val="008011FF"/>
    <w:rsid w:val="008A4218"/>
    <w:rsid w:val="009710B2"/>
    <w:rsid w:val="009E3335"/>
    <w:rsid w:val="009F20AF"/>
    <w:rsid w:val="00A8244C"/>
    <w:rsid w:val="00AB78E9"/>
    <w:rsid w:val="00B01684"/>
    <w:rsid w:val="00B27F72"/>
    <w:rsid w:val="00BA4A1E"/>
    <w:rsid w:val="00C171EA"/>
    <w:rsid w:val="00D85B86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19</cp:revision>
  <dcterms:created xsi:type="dcterms:W3CDTF">2024-01-10T10:03:00Z</dcterms:created>
  <dcterms:modified xsi:type="dcterms:W3CDTF">2024-02-25T12:48:00Z</dcterms:modified>
</cp:coreProperties>
</file>